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3Cob/416/2012 z 13. 11. 2012</w:t>
      </w:r>
    </w:p>
    <w:p>
      <w:r>
        <w:t>Uznesenie Krajského súdu Bratislava z 13. novembra 2012, sp. zn. 3Cob/416/2012, ECLI:SK:KSBA:2012:1512210418.2</w:t>
      </w:r>
    </w:p>
    <w:p>
      <w:r>
        <w:t>Súd: Krajský súd Bratislava</w:t>
      </w:r>
    </w:p>
    <w:p>
      <w:r>
        <w:t>Spisová značka: 3Cob/416/2012</w:t>
      </w:r>
    </w:p>
    <w:p>
      <w:r>
        <w:t>ECLI: ECLI:SK:KSBA:2012:1512210418.2</w:t>
      </w:r>
    </w:p>
    <w:p>
      <w:r>
        <w:t>Dátum vydania: 13. 11. 2012</w:t>
      </w:r>
    </w:p>
    <w:p>
      <w:r>
        <w:t>Forma: Uznesenie</w:t>
      </w:r>
    </w:p>
    <w:p>
      <w:pPr>
        <w:pStyle w:val="Heading2"/>
      </w:pPr>
      <w:r>
        <w:t>Text rozhodnutia</w:t>
      </w:r>
    </w:p>
    <w:p>
      <w:r>
        <w:t>Súd: Krajský súd Bratislava Spisová značka: 3Cob/416/2012 Identifikačné číslo súdneho spisu: 1512210418 Dátum vydania rozhodnutia: 14. 11. 2012 Meno a priezvisko sudcu, VSÚ: JUDr. Elena Ondrišová ECLI: ECLI:SK:KSBA:2012:1512210418.2</w:t>
      </w:r>
    </w:p>
    <w:p>
      <w:r>
        <w:t>Uznesenie Krajský súd v Bratislave v právnej veci žalobcu W. Z., Ň. XXX, Ň., práv. zast. advokátom JUDr. Ladislavom Jonášom, Bajzova 1, Bratislava, proti žalovanému ČSOB Leasing, a.s., Panónska cesta 11, Bratislava, IČO: 35 704 713, o nariadenie predbežného opatrenia a o odvolaniach žalovaného proti uzneseniam Okresného súdu Bratislava V v Bratislave č.k. 23Cb 113/2012-42 zo dňa 9.7.2012 a č.k. 23Cb/113/2012-84 zo dňa 8.8.2012 jednohlasne, takto</w:t>
      </w:r>
    </w:p>
    <w:p>
      <w:r>
        <w:t>r o z h o d o l :</w:t>
      </w:r>
    </w:p>
    <w:p>
      <w:r>
        <w:t>Krajský súd v Bratislave pripúšťa späťvzatie návrhu na nariadenie predbežného opatrenia, uznesenie Okresného súdu Bratislava V v Bratislave č.k. 23Cb 113/2012-42 zo dňa 9.7.2012 zrušuje a konanie o nariadení predbežného opatrenia zastavuje.</w:t>
      </w:r>
    </w:p>
    <w:p>
      <w:r>
        <w:t>Uznesenie Okresného súdu Bratislava V v Bratislave č.k. 23Cb/113/2012-84 zo dňa 8.8.2012 zrušuje.</w:t>
      </w:r>
    </w:p>
    <w:p>
      <w:r>
        <w:t>o d ô v o d n e n i e :</w:t>
      </w:r>
    </w:p>
    <w:p>
      <w:r>
        <w:t>Napadnutým uznesením zo dňa 9.7.2012 súd prvého stupňa nariadil predbežné opatrenie, ktorým nariadil žalovanému povinnosť zdržať sa akýchkoľvek úkonov smerujúcich voči žalobcovi k odňatiu predmetov leasingových vzťahov riešených zmluvou č. LZC/07/02110 zo dňa 10.9.2007, zmluvou č. LZC/07/02722 zo dňa 19.11.2007 a zmluvou č.LZC/07/02723 zo dňa 19.11.2007. V odôvodnení uznesenia uviedol, že žalobca spolu so žalobným návrhom podal i návrh na nariadenie predbežného opatrenia, ktoré súd prvého stupňa nariadil, vzhľadom na osvedčený naliehavý právny záujem žalobcu na poskytnutie predbežnej ochrany svojich práv.</w:t>
      </w:r>
    </w:p>
    <w:p>
      <w:r>
        <w:t>Proti uzneseniu súdu prvého stupňa podal riadne a včas odvolanie žalovaný, ktorý navrhol, aby odvolací súd uznesenie súdu prvého stupňa zmenil tak, že návrh na nariadenie predbežného opatrenia zamietne a prizná žalovanému náhradu trov odvolacieho konania, nakoľko si žalobca svoje povinnosti z leasingových zmlúv riadne a včas nesplnil v dôsledku svojej momentálnej platobnej neschopnosti. Dňa 8.8.2012 bolo doručené súdu prvého stupňa podanie žalobcu označené ako späťvzatie návrhu, v ktorom žalobca uviedol, že medzi ním a žalovaným došlo k uzavretiu dohody o vysporiadaní leasingových vzťahov, preto už nie je potrebné vo veci konať a žalobca berie žalobný návrh ako aj návrh na nariadenie predbežného opatrenia v celom rozsahu späť a požiadal tiež, aby súd rozhodol, že žiadny z účastníkov nemá právo na náhradu trov konania.</w:t>
      </w:r>
    </w:p>
    <w:p>
      <w:r>
        <w:t>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w:t>
      </w:r>
    </w:p>
    <w:p>
      <w:r>
        <w:t>Z podania žalovaného zo dňa 15.8.2012 je zrejmé, že žalovaný so späťvzatím žalobného návrhu ako i späťvzatím návrhu na nariadenie predbežného opatrenia súhlasí, a preto odvolací súd na základe neplnenia zákonných podmienok s poukazom na ustanovenie 208 O.s.p. pripustil späťvzatie návrhu na</w:t>
      </w:r>
    </w:p>
    <w:p>
      <w:r>
        <w:t>nariadenie predbežného opatrenia, zrušil uznesenie o nariadení predbežného opatrenia a zastavil toto konanie.</w:t>
      </w:r>
    </w:p>
    <w:p>
      <w:r>
        <w:t>Uznesením č.k. 23Cb 113/2012-42 zo dňa 9.7.2012 súd prvého stupňa uložil žalovanému povinnosť zaplatiť súdny poplatok vo výške 33 EUR za podané odvolanie.</w:t>
      </w:r>
    </w:p>
    <w:p>
      <w:r>
        <w:t>Proti uzneseniu súdu prvého stupňa podal žalovaný riadne a včas odvolanie, v ktorom žiadal odvolací súd, aby uznesenie súdu prvého stupňa zrušil. Poukázal pritom na ustanovenie § 11 ods. 3 a 4 zákona o súdnych poplatkoch a na späťvzatie žaloby, s ohľadom na ktoré nemal byť súdny poplatok vyrubený.</w:t>
      </w:r>
    </w:p>
    <w:p>
      <w:r>
        <w:t>Krajský súd v Bratislave ako súd odvolací (§ 10 ods. 1 O.s.p.) preskúmal odvolanie bez nariadenia pojednávania podľa § 214 ods. 2 písm. a/ O.s.p. a dospel k záveru, že dôvody, pre ktoré bolo vydané, zanikli.</w:t>
      </w:r>
    </w:p>
    <w:p>
      <w:r>
        <w:t>Podľa ustanovenia § 221 ods. 1 písm. i/ O.s.p. súd rozhodnutie zruší, len ak sa rozhodlo bez návrhu, nejde o rozhodnutie vo veci samej a dôvody, pre ktoré bolo vydané, zanikli alebo ak také dôvody neexistovali,</w:t>
      </w:r>
    </w:p>
    <w:p>
      <w:r>
        <w:t>Podľa § 11 ods. 3 zákona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w:t>
      </w:r>
    </w:p>
    <w:p>
      <w:r>
        <w:t>Súd prvého stupňa vyrubil žalovanému súdny poplatok za podané odvolanie, no toto uznesenie, hoci bolo vyrubené správne, ešte pred späťvzatím návrhu na nariadenie predbežného opatrenia stratilo svoje opodstatnenie s ohľadom na neskoršie späťvzatie tohto návrhu. S poukazom na ustanovenie § 208 O.s.p. bolo napadnuté uznesenie o nariadení predbežného opatrenia zrušené a konanie o nariadení predbežného opatrenia zastavené, a preto s poukazom na ustanovenie § 221 ods. 1 písm. i/ O.s.p. odvolací súd zrušil napadnuté uznesenie, ktorým bol žalovaný zaviazaný na zaplatenie súdneho poplatku za podané odvolanie, nakoľko dôvody, pre ktoré bolo vydané, zanikli.</w:t>
      </w:r>
    </w:p>
    <w:p>
      <w:r>
        <w:t>Poučenie:</w:t>
      </w:r>
    </w:p>
    <w:p>
      <w:r>
        <w:t>Proti tomuto uzneseniu odvolanie nie je prípustné.</w:t>
      </w:r>
    </w:p>
    <w:p/>
    <w:p>
      <w:r>
        <w:t>Zdroj: KAUZIS.SK – https://www.kauzis.sk/judikatura/r/ECLI:SK:KSBA:2012:1512210418.2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