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5Sp/75/2013 z 13. 4. 2015</w:t>
      </w:r>
    </w:p>
    <w:p>
      <w:r>
        <w:t>Rozsudok Krajského súdu Bratislava z 13. apríla 2015, sp. zn. 5Sp/75/2013, ECLI:SK:KSBA:2015:1013201659.2</w:t>
      </w:r>
    </w:p>
    <w:p>
      <w:r>
        <w:t>Súd: Krajský súd Bratislava</w:t>
      </w:r>
    </w:p>
    <w:p>
      <w:r>
        <w:t>Spisová značka: 5Sp/75/2013</w:t>
      </w:r>
    </w:p>
    <w:p>
      <w:r>
        <w:t>ECLI: ECLI:SK:KSBA:2015:1013201659.2</w:t>
      </w:r>
    </w:p>
    <w:p>
      <w:r>
        <w:t>Dátum vydania: 13. 4. 2015</w:t>
      </w:r>
    </w:p>
    <w:p>
      <w:r>
        <w:t>Forma: Rozsudok</w:t>
      </w:r>
    </w:p>
    <w:p>
      <w:r>
        <w:t>Oblasť práva: Správne právo</w:t>
      </w:r>
    </w:p>
    <w:p>
      <w:pPr>
        <w:pStyle w:val="Heading2"/>
      </w:pPr>
      <w:r>
        <w:t>Text rozhodnutia</w:t>
      </w:r>
    </w:p>
    <w:p>
      <w:r>
        <w:t>Súd: Krajský súd Bratislava Spisová značka: 5Sp/75/2013 Identifikačné číslo súdneho spisu: 1013201659 Dátum vydania rozhodnutia: 14. 04. 2015 Meno a priezvisko sudcu, VSÚ: JUDr. Peter Pospech ECLI: ECLI:SK:KSBA:2015:1013201659.2 ROZSUDOK V MENE SLOVENSKEJ REPUBLIKY Krajský súd v Bratislave pred samosudcom JUDr. Petrom Pospechom, v právnej veci navrhovateľa: W. J., D. Č. W. Č.. XXX, XXX XX Q. N. K., proti odporcovi: Centrum právnej pomoci, kancelária Trenčín, so sídlom Hviezdoslavova 3, 911 01 Trenčín, o preskúmanie rozhodnutia odporcu sp.zn. 3N 330/2013 (4199/2012) zo dňa 9.9.2013, takto r o z h o d o l : Súd napadnuté rozhodnutie odporcu sp.zn. 3N 330/2013 (4199/2012) zo dňa 9.9.2013 p o t v r d z u j e podľa § 250q ods. 2 O.s.p. Navrhovateľovi súd náhradu trov konania nepriznáva. o d ô v o d n e n i e : Napadnutým rozhodnutím sp.zn. 3N 330/2013 (4199/2012) zo dňa 9.9.2013 navrhovateľovi W. J.W., R.. X.X.XXXX, T. D. Č. W. Č.. XXX, XXX XX Q. N. K. odporca nepriznal nárok na poskytovanie právnej pomoci s odôvodnením, že navrhovateľ nesplnil jednu z podmienok pre priznanie oslobodenia od súdnych poplatkov a to, že nejde o zrejmé bezúspešné uplatňovanie alebo bránenie práva a vo veci s ktorou sa navrhovateľ obrátil na Centrum právnej pomoci nie je možné vylúčiť zrejmú bezúspešnosť sporu. Proti tomuto rozhodnutiu bol podaný návrh na jeho preskúmanie v ktorom ho navrhovateľ žiadal zrušiť a vrátiť správnemu orgánu na nové konanie a rozhodnutie. K predmetu sporu a k opravnému prostriedku sa odporca vyjadril v tom zmysle, že svoje rozhodnutie považuje za správne a vydané v súlade so zákonom. Nakoľko sa v konaní o povolení obnovy konania na Okresnom súde v Považskej Bystrici rozhodlo skôr ako stihol odporca vydať svoje rozhodnutie odpadol tak dôvod, pre ktorý sa navrhovateľ obrátil na Centrum právnej pomoci. Preto Centrum právnej pomoci nemohlo priznať nárok na právnu pomoc a určiť advokáta, keďže konanie, ktorým sa žiadateľ domáhal priznania nároku na právnu pomoc sa už právoplatne rozhodlo a to dňa 7.8.201, kedy nadobudlo právoplatnosť uznesenie Krajského súdu v Trenčíne č.k. XCo/XXX/XXXX zo dňa 31.5.2013, ktorým druhostupňový súd potvrdil uznesenie Okresného súdu Považská Bystrica č.k. XC/XX/XXXX v ktorom Okresný súd Považská Bystrica konanie o povolení obnovy konania zastavil. Uvedenú skutočnosť navrhovateľ nespochybnil. Krajský súd v Bratislave ako súd vecne a miestne príslušný na konanie podľa tretej hlavy piatej časti O.s.p. preskúmal napadnuté rozhodnutie v rozsahu dôvodov, ktoré uviedol navrhovateľ vo svojom opravnom prostriedku podľa § 244 O.s.p. a po preskúmaní napadnutého rozhodnutia dospel k záveru, že opravný prostriedok navrhovateľa nie je dôvodný. Z obsahu spisu súd zistil nasledovný skutkový a právny stav. Dňa 5.12.2012 bola odporcovi Kancelárii Centra právnej pomoci Žilina doručená žiadosť žiadateľa o poskytnutie právnej pomoci vo veci obnova konania sp.zn. XC/XXX/XXXX. Žiadosť navrhovateľa bola postúpená z dôvodu príslušnosti Kancelárii Centra právnej pomoci Trenčín a doručená dňa 10.12.2012. Dňa 11.2.2013 odporca zastavil žiadateľovi konanie o nároku na poskytovanie právnej pomoci sp.zn. 3N 330/2013 (4199/2012). Voči uvedenému rozhodnutiu podal navrhovateľ odvolanie zo dňa 22.2.2013. Dňa 7.3.2013 Centrum právnej pomoci vydalo rozhodnutie, ktorým vyššie uvedené rozhodnutie zrušilo. Dňa 30.5.2013 centrum zastavilo žiadateľovi konanie o nároku na poskytovanie právnej pomoci sp.zn. 3N 330/2013 a voči uvedenému rozhodnutiu podal žiadateľ odvolanie zo dňa 6.6.2013. Dňa 13.8.2013 riaditeľka Centra právnej pomoci vydala rozhodnutie, ktorým sa vyššie uvedené rozhodnutie Centra právnej pomoci zrušilo. Z predložených dokladov je zrejmé, že žiadateľ sa obrátil na Okresný súd Považská Bystrica so žalobou na ochranu osobnosti a v danom konaní sa navrhovateľ domáhal určenia povinnosti, aby sa odporca zdržal rozširovania informácii o tom, že žiadateľ v danom konaní navrhovateľ nie je vlastníkom parcely EKN č. XXXXX, U. na Q. Č.. XXXX, J..Ú.U.. Q. N. K. O. N. Č.. XXXX, U. na Q. Č.. XXX, J..Ú.. Q. N. K. a súčasne žiadal, aby súd odporcu zaviazal k úhrade sumy 120.000,- Sk. Okresný súd Považská Bystrica rozhodol rozsudkom č.k. XC/XXX/XXXX zo dňa 26.11.2004, ktorým podaný návrh zamietol. Voči uvedenému rozhodnutiu podal navrhovateľ odvolanie o ktorom rozhodol Krajský súd v Trenčíne, ktorý napadnutý rozsudok potvrdil rozsudkom XCo/XX/XXXX. Nakoľko navrhovateľ ako žiadateľ o poskytnutie právnej pomoci vo veci obnovy konania, ktorá už bola právoplatne skončená Centrum právnej pomoci dospelo k záveru, že vo veci s ktorou sa žiadateľ obrátil na centrum nie je možné vylúčiť zrejmú bezúspešnosť sporu. Nesplnenie hoci len jednej z podmienok pre priznanie nároku na poskytnutie právnej pomoci má za následok negatívne rozhodnutie o nároku na poskytnutie právnej pomoci. Z dôvodu nutnosti kumulatívneho splnenia zákonom stanovených podmienok pre priznanie nároku na právnu pomoc sa centrum splnením ďalších podmienok uvedených v ustanovení § 6 ods. 1 zákona č. 327/2005 Z.z. nezaoberalo. Podľa § 6 ods. 1 zákona č. 327/2005 Z.z., fyzická osoba má právo na poskytnutie právnej pomoci bez finančnej účasti a/ ak jej príjem nepresahuje 1,4 násobok sumy životného minima, ustanoveného osobitným predpisom a nemôže si využívanie právnych služieb zabezpečiť svojim majetkom; b/ nejde o zrejmú bezúspešnosť v spore; c/ hodnota sporu prevyšuje hodnotu minimálnej mzdy okrem sporov, v ktorých nie je možné hodnotu sporu určiť v peniazoch. Vzhľadom k neprítomnosti navrhovateľa a odporcu, ktorý však termín pojednávania brali na vedomie súd konal a rozhodol po prijatí procesného uznesenia podľa § 101 ods. 2 O.s.p. v neprítomnosti sporových strán. Po preskúmaní napadnutého rozhodnutia súd dospel k záveru, že v danom prípade nebola splnená jedna z kumulatívnych podmienok podľa § 6 ods. 1 zákona č. 327/2005 Z.z. a to zrejmá bezúspešnosť v spore a preto rozhodnutie odporcu uvedené vo výrokovej časti sp.zn. 3N 330/2013 zo dňa 9.9.2013 potvrdil ako vecne správne a vydané v súlade so zákonom podľa § 250q ods. 2 O.s.p. Navrhovateľ si trovy konania neuplatnil a vzhľadom na výsledok v spore súd trovy konania navrhovateľovi nepriznal v súlade s ust. § 250k a l O.s.p.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https://www.kauzis.sk/judikatura/r/ECLI:SK:KSBA:2015:1013201659.2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