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6S/199/2014 z 16. 8. 2016</w:t>
      </w:r>
    </w:p>
    <w:p>
      <w:r>
        <w:t>Uznesenie Krajského súdu Bratislava z 16. augusta 2016, sp. zn. 6S/199/2014, ECLI:SK:KSBA:2016:4014200717.2</w:t>
      </w:r>
    </w:p>
    <w:p>
      <w:r>
        <w:t>Súd: Krajský súd Bratislava</w:t>
      </w:r>
    </w:p>
    <w:p>
      <w:r>
        <w:t>Spisová značka: 6S/199/2014</w:t>
      </w:r>
    </w:p>
    <w:p>
      <w:r>
        <w:t>ECLI: ECLI:SK:KSBA:2016:4014200717.2</w:t>
      </w:r>
    </w:p>
    <w:p>
      <w:r>
        <w:t>Dátum vydania: 16. 8. 2016</w:t>
      </w:r>
    </w:p>
    <w:p>
      <w:r>
        <w:t>Forma: Uznesenie</w:t>
      </w:r>
    </w:p>
    <w:p>
      <w:pPr>
        <w:pStyle w:val="Heading2"/>
      </w:pPr>
      <w:r>
        <w:t>Text rozhodnutia</w:t>
      </w:r>
    </w:p>
    <w:p>
      <w:r>
        <w:t>Súd: Krajský súd Bratislava Spisová značka: 6S/199/2014 Identifikačné číslo súdneho spisu: 4014200717 Dátum vydania rozhodnutia: 17. 08. 2016 Meno a priezvisko sudcu, VSÚ: JUDr. Vlastimil Pavlikovský ECLI: ECLI:SK:KSBA:2016:4014200717.2 Uznesenie Krajský súd v Bratislave v právnej veci žalobcu: Slovak Tourism, a.s., Samova 11, Nitra, právne zastúpený: JUDr. Roman Klimek, advokát so sídlom Radničné námestie 5, 902 01 Pezinok, proti žalovanému: Ministerstvo zdravotníctva Slovenskej republiky, so sídlom Limbová 2, 837 52 Bratislava, o preskúmanie zákonnosti č. 01941-30/2014/ŠKK zo dňa 15.04.2014 v spojení s upovedomením o postúpení odvolania správnemu orgánu druhého stupňa č. Z32540-2014-IKŽ zo dňa 16.7.2014, jednohlasne, takto r o z h o d o l : Krajský súd v Bratislave žalobu o d m i e t a . Žiaden z účastníkov konania n e m á právo na náhradu trov konania. o d ô v o d n e n i e : 1. Žalobou doručenou Krajskému súdu v Nitre dňa 06.08.2014 postúpenú tunajšiemu súdu dňa 18.09.2014 sa žalobca domáhal preskúmania zákonnosti rozhodnutia č. 01941-30/2014/ŠKK zo dňa 15.04.2014 v spojení s upovedomením o postúpení odvolania správnemu orgánu druhého stupňa č. Z32540-2014-IKŽ zo dňa 16.07.2014. 2. Rozhodnutím č. 01941-30/2014/ŠKK zo dňa 15.04.2014 prvostupňový správny orgán (Štátna kúpeľná komisia - MZ SR) uložil žalobcovi pokutu vo výške 33.193,- € za správny delikt podľa § 48 ods. 1 písm. q) zákona č. 538/2005 Z.z. o prírodných liečivých vodách, prírodných liečebných kúpeľoch, kúpeľných miestach a prírodných minerálnych vodách z dôvodu, že od 30.01.2014 do konca februára 2014 propagoval žalobca tú skutočnosť, že využívaná voda v bazénoch v rámci prevádzky kúpaliska nachádzajúceho sa v Poľnom Kesove je liečivá, pričom ako liečivú vodu je možné označovať a propagovať len tú vodu, ktorá bola za prírodnú liečivú vodu podľa § 5 zákona č. 538/2005 Z.z. uznaná. 3. Podľa § 7 správneho súdneho poriadku (ďalej len SSP), správne súdy nepreskúmavajú právoplatné rozhodnutia orgánov verejnej správy a opatrenia orgánov verejnej správy, ak účastník konania pred ich právoplatnosťou nevyčerpal všetky riadne opravné prostriedky, ktorých použitie umožňuje osobitný predpis; povinnosť vyčerpať všetky riadne opravné prostriedky sa nevzťahuje na prokurátora a zainteresovanú verejnosť, ak táto nebola na podanie riadneho opravného prostriedku oprávnená. 4. Podľa § 98 ods. 1 písm. g) SSP, správny súd uznesením odmietne žalobu, ak je neprípustná. 5. Z administratívneho spisu je zrejmé, že žalobca podal proti prvostupňovému rozhodnutiu č. 01941-30/2014/ŠKK zo dňa 15.04.2014 odvolanie, ktorým sa prvostupňový správny orgán zaoberal na svojom rokovaní dňa 14.07.2014. Krajský súd v Bratislave zistil, že prvostupňové rozhodnutie, ktoré žalobca prostredníctvom žaloby napáda nadobudlo právoplatnosť dňa 06.06.2014. Odvolanie doručené dňa 07.07.2014 (podané na prepravu na pošte v Nitre dňa 04.07.2014), nebolo podané v zákonnej lehote. Napriek týmto skutočnostiam prvostupňový správny orgán podané odvolanie postúpil nadriadenému správnemu orgánu na posúdenie a ďalšie konanie, o čom žalobcu upovedomil listom č. Z32540-2014-IKŽ zo dňa 16.07.2014. 6. Krajský súd v Bratislave na základe vyššie uvedených skutočností nemal inú možnosť, ako žalobu podľa § 98 ods. 1 písm. g) SSP odmietnuť z dôvodu, že podľa § 7 písm. a) SSP, správne súdy nepreskúmavajú právoplatné rozhodnutia orgánov verejnej správy, ak účastník konania pred ich právoplatnosťou nevyčerpal všetky riadne opravné prostriedky riadne a včas. 7. Podľa § 170 písm. a) SSP, žiaden z účastníkov konania nemá právo na náhradu trov konania, ak žaloba bola odmietnutá. 8. O náhrade trov konania súd rozhodol podľa § 170 písm. a) SSP tak, že žiaden z účastníkov konania nemá právo na náhradu trov konania, nakoľko žaloba bola odmietnutá. 9.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Kasačná sťažnosť musí byť podaná v lehote 30 dní od doručenia rozhodnutia krajského súdu oprávnenému subjektu, ak tento zákon neustanovuje inak. Ak bolo vydané opravné uznesenie, lehota plynie znovu od doručenia opravného uznesenia len v rozsahu vykonanej opravy (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https://www.kauzis.sk/judikatura/r/ECLI:SK:KSBA:2016:4014200717.2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