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5Sd/286/2014 z 18. 9. 2018</w:t>
      </w:r>
    </w:p>
    <w:p>
      <w:r>
        <w:t>Uznesenie Krajského súdu Bratislava z 18. septembra 2018, sp. zn. 5Sd/286/2014, ECLI:SK:KSBA:2018:1014201811.8</w:t>
      </w:r>
    </w:p>
    <w:p>
      <w:r>
        <w:t>Súd: Krajský súd Bratislava</w:t>
      </w:r>
    </w:p>
    <w:p>
      <w:r>
        <w:t>Spisová značka: 5Sd/286/2014</w:t>
      </w:r>
    </w:p>
    <w:p>
      <w:r>
        <w:t>ECLI: ECLI:SK:KSBA:2018:1014201811.8</w:t>
      </w:r>
    </w:p>
    <w:p>
      <w:r>
        <w:t>Dátum vydania: 18. 9. 2018</w:t>
      </w:r>
    </w:p>
    <w:p>
      <w:r>
        <w:t>Forma: Uznesenie</w:t>
      </w:r>
    </w:p>
    <w:p>
      <w:pPr>
        <w:pStyle w:val="Heading2"/>
      </w:pPr>
      <w:r>
        <w:t>Text rozhodnutia</w:t>
      </w:r>
    </w:p>
    <w:p>
      <w:r>
        <w:t>Súd: Krajský súd Bratislava Spisová značka: 5Sd/286/2014 Identifikačné číslo súdneho spisu: 1014201811 Dátum vydania rozhodnutia: 19. 09. 2018 Meno a priezvisko sudcu, VSÚ: JUDr. Marta Barková ECLI: ECLI:SK:KSBA:2018:1014201811.8 Uznesenie Krajský súd v Bratislave (ďalej len „krajský súd"), samosudkyňou JUDr. Martou Barkovou v právnej veci navrhovateľky: Z. Y., T.. XX.XX.XXXX, H. W. XX, XXX XX H., proti odporkyni Sociálnej poisťovni ústredie, Ul. 29. augusta č. 8-10, 813 63 Bratislava o výšku starobného dôchodku takto r o z h o d o l : Súd konanie z a s t a v u j e . Žiaden z účastníkov nemá právo na náhradu trov konania. o d ô v o d n e n i e : Navrhovateľka podaným opravným prostriedkom žiadala preskúmať rozhodnutie odporkyne číslo XXX XXX XXXX X, ktorým odporkyňa zamietla jej žiadosť o invalidný dôchodok zo dňa 21.05.2014. Navrhovateľka na pojednávaní dňa 19.09.2018 zobrala v celom rozsahu späť návrh na preskúmanie rozhodnutia odporkyne číslo XXX XXX XXXX X, z dôvodu, že odporkyňa na základe zmenového rozhodnutia č. XXX XXX XXXX X zo dňa 06.09.2018 jej priznala invalidný dôchodok na základe posudku posudkového lekára sociálneho poistenia odporkyne zo dňa 01.08.2018, ktorým bola uznaná invalidnou s mierou poklesu schopnosti vykonávať zárobkovú činnosť 50 % v porovnaní so zdravou osobou a od 03.04.2018 jej bol priznaný invalidný dôchodok vo výške v sume 346,80 EUR. Odporkyňa nemala námietky proti späťvzatiu opravného prostriedku navrhovateľkou. Obaja účastníci konania sa po vyhlásení tohto rozhodnutia súdom, vzdali odvolania voči tomuto rozhodnutiu. V danom prípade súd postupoval podľa ustanovenia § 492 ods. 1 zákona č. 162/2015 Z. z. Správny súdny poriadok, podľa ktorého konania podľa tretej hlavy piatej časti Občianskeho súdneho poriadku začaté predo dňom nadobudnutia účinnosti tohto zákona sa dokončia podľa doterajších predpisov. Súd na základe uvedeného konanie podľa ustanovenia § 250d ods. 3 v spojení s ustanovením § 250h ods. 2 a s ustanovením § 250l ods. 2 O. s. p. zastavil. O trovách konania súd rozhodol podľa ustanovení § 246c a § 146 ods. 1 písm. c) O.s.p. Súd žiadnemu z účastníkov náhradu trov konania nepriznal, nakoľko si trovy konania neuplatnili. Poučenie: Proti tomuto uzneseniu nie je prípustné odvolanie (§ 207 ods.1 O. s. p.).</w:t>
      </w:r>
    </w:p>
    <w:p/>
    <w:p>
      <w:r>
        <w:t>Zdroj: KAUZIS.SK – https://www.kauzis.sk/judikatura/r/ECLI:SK:KSBA:2018:1014201811.8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