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1CoE/129/2016 z 25. 4. 2016</w:t>
      </w:r>
    </w:p>
    <w:p>
      <w:r>
        <w:t>Uznesenie Krajského súdu Banská Bystrica z 25. apríla 2016, sp. zn. 1CoE/129/2016, ECLI:SK:KSBB:2016:6716201717.1</w:t>
      </w:r>
    </w:p>
    <w:p>
      <w:r>
        <w:t>Súd: Krajský súd Banská Bystrica</w:t>
      </w:r>
    </w:p>
    <w:p>
      <w:r>
        <w:t>Spisová značka: 1CoE/129/2016</w:t>
      </w:r>
    </w:p>
    <w:p>
      <w:r>
        <w:t>ECLI: ECLI:SK:KSBB:2016:6716201717.1</w:t>
      </w:r>
    </w:p>
    <w:p>
      <w:r>
        <w:t>Dátum vydania: 25. 4. 2016</w:t>
      </w:r>
    </w:p>
    <w:p>
      <w:r>
        <w:t>Forma: Uznesenie</w:t>
      </w:r>
    </w:p>
    <w:p>
      <w:pPr>
        <w:pStyle w:val="Heading2"/>
      </w:pPr>
      <w:r>
        <w:t>Text rozhodnutia</w:t>
      </w:r>
    </w:p>
    <w:p>
      <w:r>
        <w:t>Súd: Krajský súd Banská Bystrica Spisová značka: 1CoE/129/2016 Identifikačné číslo súdneho spisu: 6716201717 Dátum vydania rozhodnutia: 26. 04. 2016 Meno a priezvisko sudcu, VSÚ: JUDr. Milan Segeč ECLI: ECLI:SK:KSBB:2016:6716201717.1 Uznesenie Krajský súd v Banskej Bystrici ako súd odvolací v právnej veci navrhovateľa: Dôvera zdravotná poisťovňa, a.s., so sídlom Einsteinova 25, 851 01 Bratislava, IČO: 35 942 436, o zaplatenie súdneho poplatku za spracovanie podania urobeného elektronickými prostriedkami, podpísaného zaručeným elektronickým podpisom, o odvolaní navrhovateľa proti uzneseniu Okresného súdu Zvolen č.k. 15Er/59/2016 zo dňa 15.02.2016, takto r o z h o d o l : Uznesenie okresného súdu p o t v r d z u j e. o d ô v o d n e n i e : Napadnutým uznesením uložil okresný súd navrhovateľovi ako oprávnenému v exekučnom konaní sp.zn. 15Er/59/2016 povinnosť zaplatiť súdny poplatok za vyhotovenie rovnopisu podania s prílohami (ktoré je návrhom na začatie konania), ktoré bolo urobené elektronickými prostriedkami, podpísané zaručeným elektronickým podpisom, doručeného okresnému súdu dňa 13.02.2016, v sume 10,-Eur, podľa položky 20a sadzobníka súdnych poplatkov, ktorý tvorí prílohu k zákonu č. 71/1992 Zb. o súdnych poplatkoch a poplatku za výpis z registra trestov (ďalej aj ako „zákon č.71/1992 Zb.“ alebo „zákon o súdnych poplatkoch“), v lehote 10 dní od doručenia uznesenia. Proti uzneseniu podal v zákonom stanovenej lehote oprávnený odvolanie. V odvolaní uviedol, že: - celé exekučné konanie je oslobodené od súdnych poplatkov. Ide o konanie vo veci zdravotného poistenia, a preto sa na toto konanie v zmysle § 4 ods. 1 písm. c) zákona o súdnych poplatkoch vzťahuje (vecné) oslobodenie od súdnych poplatkov, t.j. oslobodené je v súlade s odsekom 4 aj konanie o výkone rozhodnutia alebo exekúcii, - súdny poplatok by nemal znášať oprávnený- nejedná sa o úkon oprávneného ani o úkon účastníka konania. Podľa § 2 ods.1 písm. f) zákona o súdnych poplatkoch, je poplatníkom oprávnený a povinný v exekučnom konaní. Oprávnený podáva návrh na vykonanie exekúcie súdnemu exekútorovi, ktorý tento návrh následne predloží spolu s exekučným titulom súdu a požiada ho o udelenie poverenia na vykonanie exekúcie. Oprávnený ako účastník konania nie je v zmysle zákona oprávnený predložiť návrh na vykonanie exekúcie priamo súdu a rovnako nemôže požiadať súd v mene súdneho exekútora o udelenie poverenia na vykonanie exekúcie. Tieto právomoci sú zákonom zverené priamo súdnemu exekútorovi, pričom sa nejedná o zmluvne dohodnuté ani zákonné zastúpenie oprávneného, teda nejedná sa o doručenie podania v mene a na účet oprávneného. Ide o procesný úkon, ktorý je zákonom zverený výlučné súdnemu exekútorovi v rámci výkonu exekučnej činnosti. Nejedná sa o úkon oprávneného, - v rámci postupu súdu pri vyrubovaní súdnych poplatkov by mal súd na prvom mieste skúmať, či sa jedná o spoplatnený úkon a určovať poplatníka úkonu. V prípade žiadosti o udelenie poverenia na vykonanie exekúcie ide v istom zmysle o konania sui generis, kde oprávnený svoj návrh adresuje vždy súdnemu exekútorovi a nie súdu. Na uvedenom nič nemôže zmeniť ani fakt, že exekútor v exekučnom konaní sleduje záujmy oprávneného, - pokiaľ zákonodarca pri ustanovení dane alebo poplatku zákonom neurčil ich poplatníka, založil tým medzeru v zákone, ktorej odstránenie nemožno dosiahnuť rozhodovacou praxou súdov alebo správnych orgánov (nález ÚS SR sp.zn. PL. ÚS 109/2011 z 11.07.2012). V závere odvolania navrhol, aby odvolací súd napadnuté uznesenie zrušil a vec vrátil okresnému súdu na ďalšie konanie. Krajský súd v Banskej Bystrici ako súd odvolací vec prejednal podľa ustanovení § 212 ods. 1 a § 214 ods. 2 Občianskeho súdneho poriadku (ďalej aj ako „O.s.p.“) bez nariadenia pojednávania, pričom dospel k záveru, že odvolanie navrhovateľa - oprávneného nie je dôvodné. Z predloženého spisu odvolací súd zistil, že dňa 13.02.2016 bolo Okresným súdom Zvolen (po úplnom overení) prijaté podanie: žiadosť súdneho exekútora Mgr. Jozefa Deáka o udelenie poverenia na vykonanie exekúcie s prílohami: návrh oprávneného na vykonanie exekúcie, výkaz nedoplatkov č.1535197931 zo dňa 04.10.2015 ako exekučný titul, spolu s rozpisom dlžných súm. V nadväznosti na to, okresný súd napadnutým uznesením podľa položky 20a sadzobníka súdnych poplatkov, uložil oprávnenému súdny poplatok, za vyhotovenie rovnopisu podania s prílohami (ktoré je návrhom na začatie konania), ktoré bolo urobené elektronickými prostriedkami, podpísané zaručeným elektronickým podpisom, doručeného okresnému súdu dňa 13.02.2016, v sume 10,-Eur. Podľa položky 20a Sadzobníka súdnych poplatkov k zákonu č. 71/1992 Zb.,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za každú stranu sa platí 0,10 eura najmenej 10 eur za podanie, ktoré je žalobou alebo návrhom na začatie konania s prílohami, najmenej 3 eurá za ostatné podania s prílohami. Podľa poznámky č.1 k položke 20a sadzobníka súdnych poplatkov, v prípade podaní urobených elektronickými prostriedkami podpísaných zaručeným elektronickým podpisom súd vyhotoví potrebný počet rovnopisov a ich príloh bez toho, aby žiadal náhradu vecných nákladov podľa § 42 ods.3 O.s.p..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f) zákona č. 71/1992 Zb., poplatníkom je oprávnený a povinný v exekučnom konaní.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Podľa § 4 ods. 4 zákona o súdnych poplatkoch, oslobodenie podľa odsekov 1 a 2 sa vzťahuje aj na konanie o odvolaní, dovolaní, obnove konania a výkone rozhodnutia alebo exekúcii. Predmetný súdny poplatok je systematicky začlenený medzi súdne poplatky za úkony súdov obsiahnuté v Prílohe č. II. Sadzobníka súdnych poplatkov, a teda nepatrí medzi súdne poplatky vyberané v občianskom súdnom konaní v zmysle Prílohy č. I. Sadzobníka súdnych poplatkov. V prípade, že konanie je vecne oslobodené od súdnych poplatkov v zmysle § 4 ods. 2 zákona o súdnych poplatkoch, toto oslobodenie sa vzťahuje len na súdne poplatky za konanie súdov a nie na súdne poplatky za úkony súdov podľa Prílohy č. II Sadzobníka súdnych poplatkov, medzi ktoré patrí aj poplatok za vyhotovenie rovnopisu podaní a ich príloh, ktoré vytvoria súdny spis, a rovnopisu podaní a ich príloh doručovaných stranám alebo účastníkom, ak bolo podanie urobené elektronickými prostriedkami podpísané zaručeným elektronickým podpisom. V danej veci odvolací súd považuje za nesporné, že konanie vo veciach zdravotného poistenia vrátane konania o výkone rozhodnutia alebo exekúcie v týchto veciach je od súdneho poplatku vecne oslobodené, a to podľa § 4 ods. 1 písm. c) v spojení s § 4 ods. 4 zákona o súdnych poplatkoch. Zdravotná poisťovňa navrhujúca vykonanie exekúcie na vymoženie nezaplateného zdravotného poistenia ako poplatník v zmysle § 2 ods. 1 písm. f) zákona o súdnych poplatkoch preto neplatí napr. súdny poplatok zo žiadosti o udelenie poverenia na vykonanie exekúcie podľa Položky 13, ktorá je systematicky zaradená do Prílohy č. I Sadzobníka súdnych poplatkov. Iná situácia však nastáva v prípade vyrubeného poplatku za vyhotovenie rovnopisu podaní a ich príloh, ktoré vytvoria súdny spis, a rovnopisu podaní a ich príloh doručovaných stranám alebo účastníkom, ak bolo podanie urobené elektronickými prostriedkami podpísané zaručeným elektronickým podpisom podľa Položky č. 20a obsiahnutej v prílohe č. II Sadzobníka súdnych poplatkov. S prihliadnutím na vyššie uvedené odvolací súd konštatuje, že v prípade poplatku za vyhotovenie rovnopisu podaní a ich príloh, ktoré vytvoria súdny spis, a rovnopisu podaní a ich príloh doručovaných stranám alebo účastníkom, ak bolo podanie urobené elektronickými prostriedkami podpísané zaručeným elektronickým podpisom ide síce o súdny poplatok v širšom rámci exekučného konania, avšak nejde o poplatok za konanie vo veci zdravotného poistenia, ale za poplatok súvisiaci s administratívnym spracovaním podania. Z uvedeného dôvodu je potrebné tento poplatok odlíšiť od poplatku za konania vo veciach zdravotného poistenia. To, že vecné oslobodenie od platenia súdneho poplatku sa nevzťahuje na všetky poplatky obsiahnuté v Sadzobníku súdnych poplatkov pritom potvrdzuje aj uznesenie Ústavného súdu SR z 30. marca 2011, sp. zn. II. ÚS 124/2011, v ktorom ústavný súd vyslovil, že vecné oslobodenie od súdneho poplatku podľa § 4 ods. 1 zákona o súdnych poplatkoch sa nevzťahuje aj na súdny poplatok za vznesenie námietky zaujatosti podľa položky č. 17a Sadzobníka súdnych poplatkov. Od povinnosti zaplatiť tento poplatok možno oslobodiť účastníka konania iba postupom podľa § 138 O. s. p. Vecné oslobodenie účastníka občianskeho súdneho konania od súdneho poplatku podľa § 4 zákona o súdnych poplatkoch sa vzťahuje iba na súdny poplatok za návrh, za odvolanie, dovolanie, návrh na obnovu konania, výkon rozhodnutia a exekúciu. Odvolací súd je názoru, že okresný súd správne rozhodol, keď povinnosť zaplatiť súdny poplatok podľa Položky 20a Sadzobníka súdnych poplatkov uložil navrhovateľovi - oprávnenému, nie súdnemu exekútorovi, pretože poplatníkom aj keď v danej veci bolo urobené súdnym exekútorom podanie elektronickými prostriedkami podpísané zaručeným elektronickým podpisom (žiadosť o udelenie poverenia na vykonanie exekúcie s prílohami) je podľa § 2 ods.1 písm. f) oprávnený. Na tomto mieste je potrebné poukázať aj na to, že je nesporné, že exekútor vykonáva svoju činnosť na základe zákona v prospech navrhovateľa (oprávneného). Ďalej jedná sa o poplatok za úkon súdu (nie za konanie súdu)- vyhotovenie rovnopisu podania urobeného elektronickými prostriedkami, podpísaného zaručeným elektronickým podpisom, ktoré tvorí súdny spis, ktorý aj napriek vecnému oslobodeniu od súdnych poplatkov podľa § 4 ods.1 písm. c) zákona o súdnych poplatkoch je potrebné v exekučnom konaní vyrubiť a uvedené oslobodenie sa naň nevzťahuje. Z vyššie uvedených dôvodov dospel odvolací súd k záveru, že rozhodnutie okresného súdu je vo výroku vecne správne, preto ho podľa § 219 ods.1 O.s.p. potvrdil. Rozhodnutie bolo prijaté senátom krajského súdu jednomyseľne, t.j. pomerom hlasov 3:0. Rozhodnutie bolo prijaté senátom krajského súdu jednomyseľne, t.j. pomerom hlasov 3:0. Poučenie: Proti tomuto uzneseniu nie je prípustné odvolanie.</w:t>
      </w:r>
    </w:p>
    <w:p/>
    <w:p>
      <w:r>
        <w:t>Zdroj: KAUZIS.SK – https://www.kauzis.sk/judikatura/r/ECLI:SK:KSBB:2016:6716201717.1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