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13C/7/2026 z 17. 3. 2026</w:t>
      </w:r>
    </w:p>
    <w:p>
      <w:r>
        <w:t>Uznesenie Okresného súdu Prievidza z 17. marca 2026, sp. zn. 13C/7/2026, ECLI:SK:OSPD:2026:3826200892.2</w:t>
      </w:r>
    </w:p>
    <w:p>
      <w:r>
        <w:t>Súd: Okresný súd Prievidza</w:t>
      </w:r>
    </w:p>
    <w:p>
      <w:r>
        <w:t>Spisová značka: 13C/7/2026</w:t>
      </w:r>
    </w:p>
    <w:p>
      <w:r>
        <w:t>ECLI: ECLI:SK:OSPD:2026:3826200892.2</w:t>
      </w:r>
    </w:p>
    <w:p>
      <w:r>
        <w:t>Dátum vydania: 17.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13C/7/2026 3826200892 17. 03. 2026 Mgr. Marianna Hašková ECLI:SK:OSPD:2026:3826200892.2</w:t>
      </w:r>
    </w:p>
    <w:p>
      <w:r>
        <w:t>Uznesenie Okresný súd Prievidza v spore žalobcu: Slovenská televízia a rozhlas, so sídlom Mlynská dolina, 845 45 Bratislava, IČO: 56 398 255, proti žalovanému: A. A., nar. XX.XX.XXXX, bytom B. C. D., E. F. XX/ X, o zaplatenie 21,64 eura s príslušenstvom, takto rozhodol: I. Súd konanie z a s t a v u j e . II. Žalovaný m á nárok na náhradu trov konania voči žalobcovi v rozsahu 100%. III. Žalobcovi v r a c i a súdny poplatok zo žaloby vo výške 15,- eur prostredníctvom prevádzkovateľa systému Slovenská pošta, a. s., Partizánska cesta 9, Banská Bystrica, IČO: 36 631 124, a to v lehote 30 dní odo dňa doručenia odpisu právoplatného uznesenia o vrátení súdneho poplatku prevádzkovateľovi systému na účet G. XXXX XXXX XXXX XXXX XXXX, VS: 9081091440. odôvodnenie: 1. Žalobca sa žalobou doručenou Okresnému súdu Prievidza dňa 17.02.2026 domáhal uloženia povinnosti žalovanému zaplatiť mu sumu 21,64 eura a nahradiť náklady spojené s uplatnením pohľadávky vo výške 2,40 eura a trovy konania. 2. Súd vo veci rozhodol platobným rozkazom zo dňa 18.02.2026 č. k. 13C/7/2026-13, voči ktorému podal žalovaný dňa 04.03.2026 vecne odôvodnený odpor. 3. Podaním doručeným súdu dňa 10.03.2026 žalobca zobral svoju žalobu v celom rozsahu späť a žiadal konanie zastaviť. Dôvod späťvzatia žaloby neuviedol. Zároveň požiadal vrátiť zaplatený súdny poplatok v zákonom rozsahu. 4. Podľa § 144 zákona č. 160/2015 Z. z. Civilný sporový poriadok v znení neskorších predpisov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na to, že v prejednávanej veci vzal žalobca žalobu v celom rozsahu späť skôr, než sa začalo predbežné prejednanie sporu podľa § 168 CSP alebo pojednávanie, súd konanie zastavil podľa citovaných zákonných ustanovení bez skúmania postoja žalovaného k späťvzatiu žaloby, keďže jeho prípadný nesúhlas z akýchkoľvek dôvodov by bol v zmysle § 146 ods. 1 CSP bez právneho významu.</w:t>
      </w:r>
    </w:p>
    <w:p>
      <w:r>
        <w:t>8. Podľa § 256 ods. 1 CSP, ak strana procesne zavinila zastavenie konania, súd prizná náhradu trov konania protistrane. 9. Podľa § 262 ods. 1 CSP, o nároku na náhradu trov konania rozhodne aj bez návrhu súd v rozhodnutí, ktorým sa konanie končí. 10. Z citovaného ustanovenia je zrejmé, že trovy konania znáša strana sporu, ktorej procesný úkon mal za následok zastavenie konania. Pri rozhodovaní o trovách konania súd skúmal otázku zavinenia a hodnotil ju podľa procesného výsledku. Z obsahu spisu je zrejmé, že k zastaveniu konania proti žalovanému došlo v dôsledku späťvzatia žaloby žalobcom. Dôvod späťvzatia žaloby bližšie nešpecifikoval. Tým, že žalobca vzal žalobu späť, procesne zavinil zastavenie konania. Vzhľadom na vyššie uvedené žalovanému vznikol nárok na náhradu trov konania. O konkrétnej výške trov konania rozhodne vyšší súdny úradník po právoplatnosti uznesenia o zastavení konania. 11. Podľa § 11 ods. 3 zákona č. 71/1992 Zb. o súdnych poplatkoch a poplatku za výpis z registra trestov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Podľa § 11 ods. 4 zákona o súdnych poplatkoch, okrem poplatku v konaní o rozvod manželstva a poplatku, ktorý sa vracia podľa odseku 1, sa poplatok alebo jeho časť (preplatok) vracia krátený o 1 %, najmenej však 10 eur. Ak sa návrh vzal späť pred zaplatením poplatku, poplatok sa nevyrubuje. 13. Podľa § 11 ods. 6 zákona o súdnych poplatkoch,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14. Vzhľadom na to, že žalobca zobral žalobu späť v celom rozsahu ešte pred prvým pojednávaním a s poukazom na ustanovenia § 11 ods. 3 a 4 zákona o súdnych poplatkoch súd rozhodol o vrátení súdneho poplatku vo výške 25,- eur krátený o 1 %, min. 10,- eur, t. j. žalobcovi vracia sumu 15,- eur. Súdny poplatok bude žalobcovi vrátený po právoplatnosti tohto uznesenia prostredníctvom prevádzkovateľa systému Slovenskej pošty, a. s., so sídlom Partizánska cesta 9, Banská Bystrica, IČO: 36 631 124, v lehote 30 dní odo dňa, kedy mu bude doručené právoplatné uznesenie, ktorým bolo rozhodnuté o vrátení súdneho poplatku (§ 11 ods. 6 zákona o súdnych poplatkoch). 15. V nadväznosti na vyššie uvedené, súd rozhodol tak, ako je uvedené vo výrokovej časti tohto uznesenia.</w:t>
      </w:r>
    </w:p>
    <w:p>
      <w:r>
        <w:t>Poučenie: Proti tomuto uzneseniu možno podať odvolanie do 15-tich dní odo dňa jeho doručenia prostredníctvom tunajšieho súdu na Krajský súd v Trenčíne, a to písomne v dvoch vyhotoveniach. V odvolaní sa má popri všeobecných náležitostiach podania uviesť, proti ktorému rozhodnutiu smeruje, v akom rozsahu sa napáda, z akých dôvodov sa rozhodnutie považuje za nesprávne (odvolacie dôvody) a čoho sa odvolateľ domáha (odvolací návrh).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https://www.kauzis.sk/judikatura/r/ECLI:SK:OSPD:2026:3826200892.2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