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7T/49/2026 z 5. 10. 2026</w:t>
      </w:r>
    </w:p>
    <w:p>
      <w:r>
        <w:t>Rozsudok Okresného súdu Poprad z 5. októbra 2026, sp. zn. 7T/49/2026, ECLI:SK:OSPP:2026:8726010896.2</w:t>
      </w:r>
    </w:p>
    <w:p>
      <w:r>
        <w:t>Súd: Okresný súd Poprad</w:t>
      </w:r>
    </w:p>
    <w:p>
      <w:r>
        <w:t>Spisová značka: 7T/49/2026</w:t>
      </w:r>
    </w:p>
    <w:p>
      <w:r>
        <w:t>ECLI: ECLI:SK:OSPP:2026:8726010896.2</w:t>
      </w:r>
    </w:p>
    <w:p>
      <w:r>
        <w:t>Dátum vydania: 5. 10.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7T/49/2026 8726010896 05. 10. 2026 JUDr. Peter Koman ECLI:SK:OSPP:2026:8726010896.2</w:t>
      </w:r>
    </w:p>
    <w:p>
      <w:r>
        <w:t>ROZSUDOK V MENE SLOVENSKEJ REPUBLIKY Okresný súd Poprad, samosudca JUDr. Peter Koman, v trestnej veci obžalovaného 1/ A. B., nar. XX.XX.XXXX v C., trvale bytom D., A. XXX/XX, E. C., t. č. ÚVV a ÚVTOS Prešov, pre zločin neoprávnenej výroby a obchodovania s omamnou látkou a psychotropnou látkou podľa § 173 ods. 1, ods. 2 písm. b), ods. 3 písm. c) Trestného zákona a obžalovaného 2/ F. G., nar. XX.XX.XXXX v H., trvale bytom I. A., J. XXX/XX, E. H., pre zločin neoprávneného prechovávania omamnej látky a psychotropnej látky podľa § 171 ods. 1, ods. 2, ods. 4 písm. b) Trestného zákona, na hlavnom pojednávaní dňa 05. októbra 2026, takto rozhodol: Obžalovaní: 1/ A. B., nar. XX.XX.XXXX v C., trvale bytom D., A. XXX/XX, E. C., t. č. ÚVV a ÚVTOS Prešov, 2/ F. G., nar. XX.XX.XXXX v Poprade, Trvale bytom I. A., J. XXX/XX, E. H., s ú v i n n í, ž e v bode 1./ obvinený A. B. od nezistenej doby až do 12.03.2026 si zabezpečoval z nezistených miest v Slovenskej republiky, presne nezistené množstvo omamných a psychotropných látok s obsahom metamfetamínu, ktoré na území okresu H. a C. neoprávnene prechovával a následne distribuoval za finančnú odmenu ďalším osobám, pričom takto opakovane predával metamfetamín v posledných 6 mesiacoch F. G., a to približne 1 g metamfetamínu za sumu 80 Eur, pričom posledne obvinený mu predal metamfetamín dňa 12.03.2026 v obedňajších hodinách, v Poprade na ulici Alžbetina, sediac vo vozidle značky Hyundai i 20, evidenčného čísla H., zaparkovaného na parkovisku, oproti parku železničnej stanici od hotela Gerlach, na parkovacom mieste označenom “BOX 11“, za nezistenú sumu v plastovom vrecku o hmotnosti 3,39 g, s priemernou koncentráciou 74,7 % hmotnostných metamfetamínu, obsahujúci 2 532 mg absolútneho metamfetamínu a v mesiaci február 2026 najneskôr do 24.02.2026 vo Veľkej Lomnici opakovane predal B. B. metamfetamín, naposledy o hmotnosti 3,15 g, s priemernou koncentráciou 76,0 % hmotnostných metamfetamínu, obsahujúci 2 394 mg absolútneho metamfetamínu za sumu 200 EUR a ďalej pri sebe bez povolenia držal - v krabičke cigariet značky Marlboro, modrej farby, plastové vrecko s obsahom metamfetamínu o hmotnosti 10,17 g, s priemernou koncentráciou 74,2 % hmotnostných metamfetamínu, obsahujúci 7 546 mg absolútneho metamfetamínu, - sklenenú fajku zn. Remo, s obsahom metamfetamínu o hmotnosti 0,02 g, s priemernou koncentráciou 79,2 % hmotnostných metamfetamínu, obsahujúci 16 mg absolútneho metamfetamínu, ktorý je spôsobilý ovplyvniť psychiku konzumenta,</w:t>
      </w:r>
    </w:p>
    <w:p>
      <w:r>
        <w:t>a ďalšie omamné a psychotropné látky prechovával do dňa 12.03.2026, v byte č. XXX, nachádzajúcom sa na prízemí rekreačného domu v areáli K. L., vchod „J“, vo M. N., O. F. M. N., P. K. XXXX/XX, I. na pozemku parcely číslo 4343/547, C. Q. M. N., okres C., zapísaný na LV č. XXXX, a to - kryštalickú látku s obsahom metamfetamínu o hmotnosti 0,33 g, s priemernou koncentráciou 73,9 % hmotnostných metamfetamínu, obsahujúci 244 mg, absolútneho metamfetamínu, ktorý je spôsobilý ovplyvniť psychiku konzumenta, - štvordielnu kovovú drvičku s obsahom sušeného rastlinného materiálu rastliny rodu Cannabis (konopa) o hmotnosti 0,31 g, s priemernou koncentráciou ??-THC 10,1 % hmotnostných, čo zodpovedá 31 mg ??THC, ktoré je schopné ovplyvniť psychiku užívateľa - plastové vrecko s obsahom metamfetamínu o hmotnosti 0,25 g, s priemernou koncentráciou 78,6 % hmotnostných metamfetamínu, obsahujúci 197 mg absolútneho metamfetamínu, ktorý je spôsobilý ovplyvniť psychiku konzumenta, pričom metamfetamín je v zmysle zákona č. 139/1998 Z. z. o omamných látkach, psychotropných látkach a prípravkoch v znení neskorších predpisov zaradený do II. skupiny psychotropných látok, rastlina rodu Cannabis (konopa) je zaradená do I. skupiny omamných látok a ??-tetrahydrokanabinol (??-THC) je zaradená do II. skupiny psychotropných látok predmetného zákona, a to napriek tomu, že obvinený bol rozsudkom Okresného súdu Poprad č. k. 6T/31/2024-461 zo dňa 18.04.2024, právoplatný dňa 18.04.2024, odsúdený pre zločin nedovolenej výroby omamných a psychotropných látok, jedov alebo prekurzorov, ich držanie a obchodovanie s nimi podľa § 172 odsek 3, odsek 4 písmeno c/ Trestného zákona účinného do 06.08.2024, pretože neoprávnene prechovával po akúkoľvek dobu inú psychotropnú látku a neoprávnene kúpil, zadovážil a predal omamnú a psychotropnú látku v bode 2. obvinený F. G. od presne nezistenej doby do 12:27 hod., dňa 12.03.2026, v Poprade, na ulici Alžbetina, sediac vo vozidle značky Hyundai i 20, evidenčného čísla H., zaparkovaného na parkovisku, oproti parku železničnej stanici, od hotela Gerlach, na parkovacom mieste označenom “BOX 11“ pri sebe neoprávnene prechovával v plastovom vrecku metamfetamín o hmotnosti 3,39 g s priemernou koncentráciou 74,7 % hmotnostných metamfetamínu, obsahujúci 2 532 mg absolútneho metamfetamínu, ktorý následne pri policajnom zásahu odhodil pred vozidlo a plastové vrecko s obsahom sušeného rastlinného materiálu rastliny rodu Cannabis (konopa) o hmotnosti 1,42 g, s priemernou koncentráciou ??-THC 16,6 % hmotnostných, čo zodpovedá 236 mg ??-THC, ktoré je schopné ovplyvniť psychiku užívateľa, pričom metamfetamín je v zmysle zákona č. 139/1998 Z. z. o omamných látkach, psychotropných látkach a prípravkoch v znení neskorších predpisov zaradený do II. skupiny psychotropných látok, rastlina rodu Cannabis (konopa) je zaradená do I. skupiny omamných látok a ??tetrahydrokanabinol (??-THC) je zaradená do II. skupiny psychotropných látok predmetného zákona, teda obvinený 1/ A. B. v bode 1. obžaloby: - neoprávnene obchodoval s omamnou a psychotropnou látkou vo väčšom množstve a už bol za taký čin právoplatne odsúdený, obvinený 2/ F. G. v bode 2. obžaloby: - neoprávnene prechovával omamnú látku konope a neoprávnene prechovával inú psychotropnú látku vo väčšom množstve, čím spáchali obvinený 1/ A. B. v bode 1. obžaloby: - zločin neoprávnená výroba a obchodovanie s omamnou látkou a psychotropnou látkou podľa § 173 ods. 1, ods. 2 písm. b), ods. 3 písm. c) Trestného zákona,</w:t>
      </w:r>
    </w:p>
    <w:p>
      <w:r>
        <w:t>obvinený 2/ F. G. v bode 2. obžaloby: - zločin neoprávnené prechovávanie omamnej látky a psychotropnej látky podľa § 171 ods. 1, ods. 2, ods. 4 písm. b) Trestného zákona,</w:t>
      </w:r>
    </w:p>
    <w:p>
      <w:r>
        <w:t>a za to im ukladá: obvinenému 1/ A. B.: Podľa § 173 ods. 3 Trestného zákona s použitím § 38 ods. 2 Trestného zákona, § 39 ods. 1, ods. 4, ods. 5 Trestného zákona trest odňatia slobody vo výmere 4 (štyri) roky a 8 (osem) mesiacov. Podľa § 48 ods. 2 písm. a) Trestného zákona súd obvineného na výkon uloženého trestu odňatia slobody zaraďuje do ústavu na výkon trestu s minimálnym stupňom stráženia. Podľa § 60 ods. 1 písm. a) Trestného zákona mu ukladá trest prepadnutia veci, a to: - kovová drvička, - 3 ks sklenená fajka, - 1 ks sáčok so zip uzáverom s obsahom 45 ks prázdnych sáškov a - krabička cigariet zn. MARLBORO. obvinenému 2/ F. G.: Podľa § 171 ods. 4 Trestného zákona s použitím § 38 ods. 2 Trestného zákona trest odňatia slobody vo výmere 12 (dvanásť) mesiacov. Podľa § 49 ods. 1 písm. a) Trestného zákona mu výkon trestu podmienečne odkladá. Podľa § 50 ods. 1 Trestného zákona mu určuje skúšobnú dobu vo výmere 30 (tridsať) mesiacov. Podľa § 60 ods. 1 písm. a) Trestného zákona mu ukladá trest prepadnutia veci, a to: - mobilný telefón zn. Iphone 13 Pro Max a - digitálna váha. odôvodnenie: Podľa § 172 ods. 2 Trestného poriadku, vzhľadom na skutočnosť, že po vyhlásení rozsudku sa procesné strany vzdali práva podať odvolanie, bol vyhotovený zjednodušený písomný rozsudok, ktorý neobsahuje odôvodnenie. obvinený 1/ A. B. v bode 1. obžaloby: - neoprávnene obchodoval s omamnou a psychotropnou látkou vo väčšom množstve a už bol za taký čin právoplatne odsúdený, obvinený 2/ F. G. v bode 2. obžaloby: - neoprávnene prechovával omamnú látku konope a neoprávnene prechovával inú psychotropnú látku vo väčšom množstve, Poučenie: Proti tomuto rozsudku možno podať odvolanie do 15 dní odo dňa jeho oznámenia prostredníctvom tunajšieho súdu na Krajský súd v Prešove.</w:t>
      </w:r>
    </w:p>
    <w:p>
      <w:r>
        <w:t>Rozsudok nadobudol právoplatnosť dňom vyhlásenia.</w:t>
      </w:r>
    </w:p>
    <w:p/>
    <w:p>
      <w:r>
        <w:t>Zdroj: KAUZIS.SK – https://www.kauzis.sk/judikatura/r/ECLI:SK:OSPP:2026:8726010896.2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